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397640" w14:textId="7A9F54AA" w:rsidR="00495212" w:rsidRDefault="00495212" w:rsidP="00495212">
      <w:pPr>
        <w:spacing w:after="0" w:line="276" w:lineRule="auto"/>
        <w:rPr>
          <w:rFonts w:ascii="Times New Roman" w:hAnsi="Times New Roman" w:cs="Times New Roman"/>
          <w:b/>
          <w:bCs/>
        </w:rPr>
      </w:pPr>
      <w:r w:rsidRPr="00495212">
        <w:rPr>
          <w:rFonts w:ascii="Times New Roman" w:hAnsi="Times New Roman" w:cs="Times New Roman"/>
          <w:b/>
          <w:bCs/>
        </w:rPr>
        <w:t>DOSYA NO:</w:t>
      </w:r>
    </w:p>
    <w:p w14:paraId="4D7FFFFC" w14:textId="6642A285" w:rsidR="00495212" w:rsidRPr="00495212" w:rsidRDefault="00495212" w:rsidP="00495212">
      <w:pPr>
        <w:spacing w:after="0" w:line="276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TARİH:</w:t>
      </w:r>
    </w:p>
    <w:p w14:paraId="03DE73C0" w14:textId="5C318DA9" w:rsidR="00495212" w:rsidRPr="00495212" w:rsidRDefault="00495212" w:rsidP="00495212">
      <w:pPr>
        <w:spacing w:line="276" w:lineRule="auto"/>
        <w:rPr>
          <w:rFonts w:ascii="Times New Roman" w:hAnsi="Times New Roman" w:cs="Times New Roman"/>
        </w:rPr>
      </w:pPr>
      <w:r w:rsidRPr="00495212">
        <w:rPr>
          <w:rFonts w:ascii="Times New Roman" w:hAnsi="Times New Roman" w:cs="Times New Roman"/>
          <w:b/>
          <w:bCs/>
        </w:rPr>
        <w:t>KARAR:</w:t>
      </w:r>
      <w:r w:rsidRPr="00495212">
        <w:rPr>
          <w:rFonts w:ascii="Times New Roman" w:hAnsi="Times New Roman" w:cs="Times New Roman"/>
        </w:rPr>
        <w:t xml:space="preserve"> </w:t>
      </w:r>
      <w:r w:rsidRPr="00495212">
        <w:rPr>
          <w:rFonts w:ascii="Times New Roman" w:hAnsi="Times New Roman" w:cs="Times New Roman"/>
          <w:bCs/>
        </w:rPr>
        <w:t>UYGUN / DÜZELTME / RED</w:t>
      </w:r>
    </w:p>
    <w:tbl>
      <w:tblPr>
        <w:tblStyle w:val="TabloKlavuzu"/>
        <w:tblW w:w="5148" w:type="pct"/>
        <w:tblLook w:val="04A0" w:firstRow="1" w:lastRow="0" w:firstColumn="1" w:lastColumn="0" w:noHBand="0" w:noVBand="1"/>
      </w:tblPr>
      <w:tblGrid>
        <w:gridCol w:w="2038"/>
        <w:gridCol w:w="7292"/>
      </w:tblGrid>
      <w:tr w:rsidR="00495212" w:rsidRPr="00225544" w14:paraId="07917959" w14:textId="77777777" w:rsidTr="00F36815">
        <w:trPr>
          <w:trHeight w:val="256"/>
        </w:trPr>
        <w:tc>
          <w:tcPr>
            <w:tcW w:w="1092" w:type="pct"/>
            <w:shd w:val="clear" w:color="auto" w:fill="auto"/>
          </w:tcPr>
          <w:p w14:paraId="2F7A5708" w14:textId="01717704" w:rsidR="00495212" w:rsidRPr="00495212" w:rsidRDefault="00495212" w:rsidP="0042149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Araştırmanın Adı:</w:t>
            </w:r>
            <w:r w:rsidRPr="00495212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908" w:type="pct"/>
            <w:shd w:val="clear" w:color="auto" w:fill="auto"/>
          </w:tcPr>
          <w:p w14:paraId="0369A953" w14:textId="3C5D23C2" w:rsidR="00495212" w:rsidRPr="00495212" w:rsidRDefault="00495212" w:rsidP="0042149F">
            <w:pPr>
              <w:rPr>
                <w:rFonts w:ascii="Times New Roman" w:hAnsi="Times New Roman" w:cs="Times New Roman"/>
                <w:b/>
              </w:rPr>
            </w:pPr>
            <w:r w:rsidRPr="00495212">
              <w:rPr>
                <w:rFonts w:ascii="Times New Roman" w:hAnsi="Times New Roman" w:cs="Times New Roman"/>
                <w:b/>
              </w:rPr>
              <w:t xml:space="preserve">  </w:t>
            </w:r>
          </w:p>
        </w:tc>
      </w:tr>
      <w:tr w:rsidR="00F36815" w:rsidRPr="00225544" w14:paraId="117D85D0" w14:textId="77777777" w:rsidTr="00F36815">
        <w:trPr>
          <w:trHeight w:val="241"/>
        </w:trPr>
        <w:tc>
          <w:tcPr>
            <w:tcW w:w="1092" w:type="pct"/>
            <w:shd w:val="clear" w:color="auto" w:fill="auto"/>
          </w:tcPr>
          <w:p w14:paraId="68497167" w14:textId="6A56D72D" w:rsidR="00F36815" w:rsidRDefault="00F36815" w:rsidP="0042149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Başvuru şekli</w:t>
            </w:r>
          </w:p>
        </w:tc>
        <w:tc>
          <w:tcPr>
            <w:tcW w:w="3908" w:type="pct"/>
            <w:shd w:val="clear" w:color="auto" w:fill="auto"/>
          </w:tcPr>
          <w:p w14:paraId="64905E46" w14:textId="1FC23EA7" w:rsidR="00F36815" w:rsidRPr="00495212" w:rsidRDefault="00F36815" w:rsidP="0042149F">
            <w:pPr>
              <w:rPr>
                <w:rFonts w:ascii="Times New Roman" w:hAnsi="Times New Roman" w:cs="Times New Roman"/>
                <w:b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9B0D24">
              <w:rPr>
                <w:rFonts w:ascii="Times New Roman" w:hAnsi="Times New Roman" w:cs="Times New Roman"/>
              </w:rPr>
            </w:r>
            <w:r w:rsidR="009B0D24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t xml:space="preserve"> İlk başvuru     </w:t>
            </w: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9B0D24">
              <w:rPr>
                <w:rFonts w:ascii="Times New Roman" w:hAnsi="Times New Roman" w:cs="Times New Roman"/>
              </w:rPr>
            </w:r>
            <w:r w:rsidR="009B0D24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t xml:space="preserve"> Diğer (Revizyon vb.)</w:t>
            </w:r>
          </w:p>
        </w:tc>
      </w:tr>
      <w:tr w:rsidR="00495212" w:rsidRPr="00225544" w14:paraId="36A5C575" w14:textId="77777777" w:rsidTr="00F36815">
        <w:trPr>
          <w:trHeight w:val="262"/>
        </w:trPr>
        <w:tc>
          <w:tcPr>
            <w:tcW w:w="1092" w:type="pct"/>
          </w:tcPr>
          <w:p w14:paraId="72E8F48A" w14:textId="77777777" w:rsidR="00495212" w:rsidRPr="00225544" w:rsidRDefault="00495212" w:rsidP="0042149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  <w:r w:rsidRPr="00225544">
              <w:rPr>
                <w:rFonts w:ascii="Times New Roman" w:eastAsia="Times New Roman" w:hAnsi="Times New Roman" w:cs="Times New Roman"/>
                <w:b/>
                <w:lang w:eastAsia="tr-TR"/>
              </w:rPr>
              <w:t>Başvuru Dilekçesi </w:t>
            </w:r>
            <w:hyperlink r:id="rId6" w:history="1"/>
          </w:p>
        </w:tc>
        <w:tc>
          <w:tcPr>
            <w:tcW w:w="3908" w:type="pct"/>
          </w:tcPr>
          <w:p w14:paraId="6DFA4E96" w14:textId="5026D1CE" w:rsidR="00495212" w:rsidRPr="00225544" w:rsidRDefault="00495212" w:rsidP="0042149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tr-TR"/>
              </w:rPr>
            </w:pPr>
          </w:p>
        </w:tc>
      </w:tr>
      <w:tr w:rsidR="00F36815" w:rsidRPr="00225544" w14:paraId="132BE2D5" w14:textId="77777777" w:rsidTr="00F36815">
        <w:trPr>
          <w:trHeight w:val="262"/>
        </w:trPr>
        <w:tc>
          <w:tcPr>
            <w:tcW w:w="1092" w:type="pct"/>
          </w:tcPr>
          <w:p w14:paraId="35208418" w14:textId="521494FD" w:rsidR="00F36815" w:rsidRPr="00225544" w:rsidRDefault="00F36815" w:rsidP="0042149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lang w:eastAsia="tr-TR"/>
              </w:rPr>
              <w:t>Değişiklik Başvuru Dilekçesi</w:t>
            </w:r>
          </w:p>
        </w:tc>
        <w:tc>
          <w:tcPr>
            <w:tcW w:w="3908" w:type="pct"/>
          </w:tcPr>
          <w:p w14:paraId="3B785A45" w14:textId="77777777" w:rsidR="00F36815" w:rsidRPr="00225544" w:rsidRDefault="00F36815" w:rsidP="0042149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tr-TR"/>
              </w:rPr>
            </w:pPr>
          </w:p>
        </w:tc>
      </w:tr>
      <w:tr w:rsidR="00F36815" w:rsidRPr="00225544" w14:paraId="7808C569" w14:textId="77777777" w:rsidTr="00F36815">
        <w:trPr>
          <w:trHeight w:val="262"/>
        </w:trPr>
        <w:tc>
          <w:tcPr>
            <w:tcW w:w="1092" w:type="pct"/>
          </w:tcPr>
          <w:p w14:paraId="6CE0C9FE" w14:textId="433C525E" w:rsidR="00F36815" w:rsidRDefault="00F36815" w:rsidP="0042149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lang w:eastAsia="tr-TR"/>
              </w:rPr>
              <w:t>Değişiklik Başvuru Formu</w:t>
            </w:r>
          </w:p>
        </w:tc>
        <w:tc>
          <w:tcPr>
            <w:tcW w:w="3908" w:type="pct"/>
          </w:tcPr>
          <w:p w14:paraId="06B20F7C" w14:textId="77777777" w:rsidR="00F36815" w:rsidRPr="00225544" w:rsidRDefault="00F36815" w:rsidP="0042149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tr-TR"/>
              </w:rPr>
            </w:pPr>
          </w:p>
        </w:tc>
      </w:tr>
      <w:tr w:rsidR="00495212" w:rsidRPr="00225544" w14:paraId="4CBACA8D" w14:textId="77777777" w:rsidTr="00F36815">
        <w:trPr>
          <w:trHeight w:val="1522"/>
        </w:trPr>
        <w:tc>
          <w:tcPr>
            <w:tcW w:w="1092" w:type="pct"/>
          </w:tcPr>
          <w:p w14:paraId="1094E1D0" w14:textId="77777777" w:rsidR="00495212" w:rsidRPr="00225544" w:rsidRDefault="00495212" w:rsidP="0042149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  <w:r w:rsidRPr="00225544">
              <w:rPr>
                <w:rFonts w:ascii="Times New Roman" w:eastAsia="Times New Roman" w:hAnsi="Times New Roman" w:cs="Times New Roman"/>
                <w:b/>
                <w:lang w:eastAsia="tr-TR"/>
              </w:rPr>
              <w:t>Başvuru Formu </w:t>
            </w:r>
            <w:hyperlink r:id="rId7" w:history="1"/>
          </w:p>
        </w:tc>
        <w:tc>
          <w:tcPr>
            <w:tcW w:w="3908" w:type="pct"/>
          </w:tcPr>
          <w:p w14:paraId="1A5B21F1" w14:textId="77777777" w:rsidR="00495212" w:rsidRDefault="00495212" w:rsidP="0042149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14:paraId="21A5BCFC" w14:textId="77777777" w:rsidR="00495212" w:rsidRDefault="00495212" w:rsidP="0042149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14:paraId="05EB03FE" w14:textId="77777777" w:rsidR="00495212" w:rsidRDefault="00495212" w:rsidP="0042149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14:paraId="691ACB7D" w14:textId="77777777" w:rsidR="00495212" w:rsidRDefault="00495212" w:rsidP="0042149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14:paraId="6CA67E1A" w14:textId="77777777" w:rsidR="00495212" w:rsidRDefault="00495212" w:rsidP="0042149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14:paraId="3AA7A6E7" w14:textId="43FD6F60" w:rsidR="00495212" w:rsidRPr="00225544" w:rsidRDefault="00495212" w:rsidP="0042149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tr-TR"/>
              </w:rPr>
            </w:pPr>
          </w:p>
        </w:tc>
      </w:tr>
      <w:tr w:rsidR="00495212" w:rsidRPr="00225544" w14:paraId="2A4CB55E" w14:textId="77777777" w:rsidTr="00F36815">
        <w:trPr>
          <w:trHeight w:val="512"/>
        </w:trPr>
        <w:tc>
          <w:tcPr>
            <w:tcW w:w="1092" w:type="pct"/>
          </w:tcPr>
          <w:p w14:paraId="34F96CDF" w14:textId="77777777" w:rsidR="00495212" w:rsidRPr="00225544" w:rsidRDefault="00495212" w:rsidP="0042149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  <w:r w:rsidRPr="00225544">
              <w:rPr>
                <w:rFonts w:ascii="Times New Roman" w:eastAsia="Times New Roman" w:hAnsi="Times New Roman" w:cs="Times New Roman"/>
                <w:b/>
                <w:lang w:eastAsia="tr-TR"/>
              </w:rPr>
              <w:t>Araştırma Bütçesi </w:t>
            </w:r>
            <w:hyperlink r:id="rId8" w:history="1"/>
          </w:p>
        </w:tc>
        <w:tc>
          <w:tcPr>
            <w:tcW w:w="3908" w:type="pct"/>
          </w:tcPr>
          <w:p w14:paraId="5FD28532" w14:textId="77777777" w:rsidR="00495212" w:rsidRPr="00225544" w:rsidRDefault="00495212" w:rsidP="0042149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tr-TR"/>
              </w:rPr>
            </w:pPr>
          </w:p>
        </w:tc>
      </w:tr>
      <w:tr w:rsidR="00495212" w:rsidRPr="00225544" w14:paraId="05B80214" w14:textId="77777777" w:rsidTr="00F36815">
        <w:trPr>
          <w:trHeight w:val="753"/>
        </w:trPr>
        <w:tc>
          <w:tcPr>
            <w:tcW w:w="1092" w:type="pct"/>
          </w:tcPr>
          <w:p w14:paraId="5BD6A7B2" w14:textId="77777777" w:rsidR="00495212" w:rsidRPr="00225544" w:rsidRDefault="00495212" w:rsidP="0042149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  <w:r w:rsidRPr="00225544">
              <w:rPr>
                <w:rFonts w:ascii="Times New Roman" w:eastAsia="Times New Roman" w:hAnsi="Times New Roman" w:cs="Times New Roman"/>
                <w:b/>
                <w:lang w:eastAsia="tr-TR"/>
              </w:rPr>
              <w:t>Bilgilendirilmiş Gönüllü Olur Formu </w:t>
            </w:r>
            <w:hyperlink r:id="rId9" w:history="1"/>
          </w:p>
        </w:tc>
        <w:tc>
          <w:tcPr>
            <w:tcW w:w="3908" w:type="pct"/>
          </w:tcPr>
          <w:p w14:paraId="54EC3B9E" w14:textId="77777777" w:rsidR="00495212" w:rsidRPr="00225544" w:rsidRDefault="00495212" w:rsidP="0042149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tr-TR"/>
              </w:rPr>
            </w:pPr>
          </w:p>
        </w:tc>
      </w:tr>
      <w:tr w:rsidR="00495212" w:rsidRPr="00225544" w14:paraId="048532E8" w14:textId="77777777" w:rsidTr="00F36815">
        <w:trPr>
          <w:trHeight w:val="753"/>
        </w:trPr>
        <w:tc>
          <w:tcPr>
            <w:tcW w:w="1092" w:type="pct"/>
          </w:tcPr>
          <w:p w14:paraId="7F347F65" w14:textId="77777777" w:rsidR="00495212" w:rsidRPr="00225544" w:rsidRDefault="00495212" w:rsidP="0042149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  <w:r w:rsidRPr="00225544">
              <w:rPr>
                <w:rFonts w:ascii="Times New Roman" w:eastAsia="Times New Roman" w:hAnsi="Times New Roman" w:cs="Times New Roman"/>
                <w:b/>
                <w:lang w:eastAsia="tr-TR"/>
              </w:rPr>
              <w:t>Anket formu</w:t>
            </w:r>
          </w:p>
        </w:tc>
        <w:tc>
          <w:tcPr>
            <w:tcW w:w="3908" w:type="pct"/>
          </w:tcPr>
          <w:p w14:paraId="0D719881" w14:textId="77777777" w:rsidR="00495212" w:rsidRDefault="00495212" w:rsidP="0042149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14:paraId="0D4ED902" w14:textId="77777777" w:rsidR="00495212" w:rsidRDefault="00495212" w:rsidP="0042149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14:paraId="1C08467F" w14:textId="59F45432" w:rsidR="00495212" w:rsidRPr="00225544" w:rsidRDefault="00495212" w:rsidP="0042149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tr-TR"/>
              </w:rPr>
            </w:pPr>
          </w:p>
        </w:tc>
      </w:tr>
      <w:tr w:rsidR="00495212" w:rsidRPr="00225544" w14:paraId="36A78CCF" w14:textId="77777777" w:rsidTr="00F36815">
        <w:trPr>
          <w:trHeight w:val="768"/>
        </w:trPr>
        <w:tc>
          <w:tcPr>
            <w:tcW w:w="1092" w:type="pct"/>
          </w:tcPr>
          <w:p w14:paraId="04FEADAD" w14:textId="77777777" w:rsidR="00495212" w:rsidRPr="00225544" w:rsidRDefault="00495212" w:rsidP="0042149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  <w:r w:rsidRPr="00225544">
              <w:rPr>
                <w:rFonts w:ascii="Times New Roman" w:eastAsia="Times New Roman" w:hAnsi="Times New Roman" w:cs="Times New Roman"/>
                <w:b/>
                <w:lang w:eastAsia="tr-TR"/>
              </w:rPr>
              <w:t xml:space="preserve">Ölçek izni </w:t>
            </w:r>
          </w:p>
        </w:tc>
        <w:tc>
          <w:tcPr>
            <w:tcW w:w="3908" w:type="pct"/>
          </w:tcPr>
          <w:p w14:paraId="6FEA7B08" w14:textId="77777777" w:rsidR="00495212" w:rsidRDefault="00495212" w:rsidP="0042149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14:paraId="47B8ABC1" w14:textId="77777777" w:rsidR="00495212" w:rsidRDefault="00495212" w:rsidP="0042149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14:paraId="39596C96" w14:textId="117EC783" w:rsidR="00495212" w:rsidRPr="00225544" w:rsidRDefault="00495212" w:rsidP="0042149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tr-TR"/>
              </w:rPr>
            </w:pPr>
          </w:p>
        </w:tc>
      </w:tr>
      <w:tr w:rsidR="00495212" w:rsidRPr="00225544" w14:paraId="2741BBBB" w14:textId="77777777" w:rsidTr="00F36815">
        <w:trPr>
          <w:trHeight w:val="497"/>
        </w:trPr>
        <w:tc>
          <w:tcPr>
            <w:tcW w:w="1092" w:type="pct"/>
          </w:tcPr>
          <w:p w14:paraId="54D1C4A1" w14:textId="77777777" w:rsidR="00495212" w:rsidRPr="00225544" w:rsidRDefault="00495212" w:rsidP="0042149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  <w:r w:rsidRPr="00225544">
              <w:rPr>
                <w:rFonts w:ascii="Times New Roman" w:eastAsia="Times New Roman" w:hAnsi="Times New Roman" w:cs="Times New Roman"/>
                <w:b/>
                <w:lang w:eastAsia="tr-TR"/>
              </w:rPr>
              <w:t>Taahhütname </w:t>
            </w:r>
            <w:hyperlink r:id="rId10" w:history="1"/>
          </w:p>
        </w:tc>
        <w:tc>
          <w:tcPr>
            <w:tcW w:w="3908" w:type="pct"/>
          </w:tcPr>
          <w:p w14:paraId="688E4E2A" w14:textId="77777777" w:rsidR="00495212" w:rsidRDefault="00495212" w:rsidP="0042149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14:paraId="0E712FC1" w14:textId="12A1E9AD" w:rsidR="00495212" w:rsidRPr="00225544" w:rsidRDefault="00495212" w:rsidP="0042149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tr-TR"/>
              </w:rPr>
            </w:pPr>
          </w:p>
        </w:tc>
      </w:tr>
      <w:tr w:rsidR="00495212" w:rsidRPr="00225544" w14:paraId="46CEE949" w14:textId="77777777" w:rsidTr="00F36815">
        <w:trPr>
          <w:trHeight w:val="492"/>
        </w:trPr>
        <w:tc>
          <w:tcPr>
            <w:tcW w:w="1092" w:type="pct"/>
          </w:tcPr>
          <w:p w14:paraId="1FCBCCC0" w14:textId="77777777" w:rsidR="00495212" w:rsidRPr="00225544" w:rsidRDefault="00495212" w:rsidP="0042149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  <w:r w:rsidRPr="00225544">
              <w:rPr>
                <w:rFonts w:ascii="Times New Roman" w:eastAsia="Times New Roman" w:hAnsi="Times New Roman" w:cs="Times New Roman"/>
                <w:b/>
                <w:lang w:eastAsia="tr-TR"/>
              </w:rPr>
              <w:t>Helsinki Taahhütname </w:t>
            </w:r>
            <w:hyperlink r:id="rId11" w:history="1"/>
          </w:p>
        </w:tc>
        <w:tc>
          <w:tcPr>
            <w:tcW w:w="3908" w:type="pct"/>
          </w:tcPr>
          <w:p w14:paraId="23191124" w14:textId="77777777" w:rsidR="00495212" w:rsidRDefault="00495212" w:rsidP="0042149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14:paraId="687AB717" w14:textId="13B36627" w:rsidR="00495212" w:rsidRPr="00225544" w:rsidRDefault="00495212" w:rsidP="0042149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tr-TR"/>
              </w:rPr>
            </w:pPr>
          </w:p>
        </w:tc>
      </w:tr>
      <w:tr w:rsidR="00495212" w:rsidRPr="00225544" w14:paraId="26AEBBD6" w14:textId="77777777" w:rsidTr="00F36815">
        <w:trPr>
          <w:trHeight w:val="753"/>
        </w:trPr>
        <w:tc>
          <w:tcPr>
            <w:tcW w:w="1092" w:type="pct"/>
          </w:tcPr>
          <w:p w14:paraId="0AD87FFF" w14:textId="77777777" w:rsidR="00495212" w:rsidRPr="00225544" w:rsidRDefault="00495212" w:rsidP="0042149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  <w:r w:rsidRPr="00225544">
              <w:rPr>
                <w:rFonts w:ascii="Times New Roman" w:eastAsia="Times New Roman" w:hAnsi="Times New Roman" w:cs="Times New Roman"/>
                <w:b/>
                <w:lang w:eastAsia="tr-TR"/>
              </w:rPr>
              <w:t>IKU Taahhütnamesi </w:t>
            </w:r>
            <w:hyperlink r:id="rId12" w:history="1"/>
          </w:p>
        </w:tc>
        <w:tc>
          <w:tcPr>
            <w:tcW w:w="3908" w:type="pct"/>
          </w:tcPr>
          <w:p w14:paraId="2EB31162" w14:textId="62BA2F24" w:rsidR="00495212" w:rsidRPr="00225544" w:rsidRDefault="00495212" w:rsidP="0042149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tr-TR"/>
              </w:rPr>
            </w:pPr>
          </w:p>
        </w:tc>
      </w:tr>
      <w:tr w:rsidR="00495212" w:rsidRPr="00225544" w14:paraId="2EB8A268" w14:textId="77777777" w:rsidTr="00F36815">
        <w:trPr>
          <w:trHeight w:val="512"/>
        </w:trPr>
        <w:tc>
          <w:tcPr>
            <w:tcW w:w="1092" w:type="pct"/>
          </w:tcPr>
          <w:p w14:paraId="1868D56A" w14:textId="77777777" w:rsidR="00495212" w:rsidRPr="00225544" w:rsidRDefault="00495212" w:rsidP="0042149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  <w:r w:rsidRPr="00225544">
              <w:rPr>
                <w:rFonts w:ascii="Times New Roman" w:eastAsia="Times New Roman" w:hAnsi="Times New Roman" w:cs="Times New Roman"/>
                <w:b/>
                <w:lang w:eastAsia="tr-TR"/>
              </w:rPr>
              <w:t xml:space="preserve">Özgeçmiş </w:t>
            </w:r>
            <w:hyperlink r:id="rId13" w:history="1"/>
          </w:p>
        </w:tc>
        <w:tc>
          <w:tcPr>
            <w:tcW w:w="3908" w:type="pct"/>
          </w:tcPr>
          <w:p w14:paraId="5ABE899A" w14:textId="77777777" w:rsidR="00495212" w:rsidRDefault="00495212" w:rsidP="0042149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14:paraId="08D000BA" w14:textId="2FE0B64E" w:rsidR="00495212" w:rsidRPr="00225544" w:rsidRDefault="00495212" w:rsidP="0042149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tr-TR"/>
              </w:rPr>
            </w:pPr>
          </w:p>
        </w:tc>
      </w:tr>
      <w:tr w:rsidR="00495212" w:rsidRPr="00225544" w14:paraId="59A9B48D" w14:textId="77777777" w:rsidTr="00F36815">
        <w:trPr>
          <w:trHeight w:val="497"/>
        </w:trPr>
        <w:tc>
          <w:tcPr>
            <w:tcW w:w="1092" w:type="pct"/>
          </w:tcPr>
          <w:p w14:paraId="7C3B4A84" w14:textId="77777777" w:rsidR="00495212" w:rsidRPr="00225544" w:rsidRDefault="00495212" w:rsidP="0042149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  <w:r w:rsidRPr="00225544">
              <w:rPr>
                <w:rFonts w:ascii="Times New Roman" w:eastAsia="Times New Roman" w:hAnsi="Times New Roman" w:cs="Times New Roman"/>
                <w:b/>
                <w:lang w:eastAsia="tr-TR"/>
              </w:rPr>
              <w:t xml:space="preserve">Literatür </w:t>
            </w:r>
          </w:p>
        </w:tc>
        <w:tc>
          <w:tcPr>
            <w:tcW w:w="3908" w:type="pct"/>
          </w:tcPr>
          <w:p w14:paraId="720A0DD0" w14:textId="77777777" w:rsidR="00495212" w:rsidRDefault="00495212" w:rsidP="0042149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14:paraId="09A6A8E3" w14:textId="5AB1CCC8" w:rsidR="00495212" w:rsidRPr="00225544" w:rsidRDefault="00495212" w:rsidP="0042149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tr-TR"/>
              </w:rPr>
            </w:pPr>
          </w:p>
        </w:tc>
      </w:tr>
      <w:tr w:rsidR="00495212" w:rsidRPr="00225544" w14:paraId="3EC5A47D" w14:textId="77777777" w:rsidTr="00F36815">
        <w:trPr>
          <w:trHeight w:val="512"/>
        </w:trPr>
        <w:tc>
          <w:tcPr>
            <w:tcW w:w="1092" w:type="pct"/>
          </w:tcPr>
          <w:p w14:paraId="5E8065E1" w14:textId="77777777" w:rsidR="00495212" w:rsidRPr="00225544" w:rsidRDefault="00495212" w:rsidP="0042149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  <w:r w:rsidRPr="00225544">
              <w:rPr>
                <w:rFonts w:ascii="Times New Roman" w:eastAsia="Times New Roman" w:hAnsi="Times New Roman" w:cs="Times New Roman"/>
                <w:b/>
                <w:lang w:eastAsia="tr-TR"/>
              </w:rPr>
              <w:t>Kurum İzni Dilekçesi </w:t>
            </w:r>
            <w:hyperlink r:id="rId14" w:history="1"/>
          </w:p>
        </w:tc>
        <w:tc>
          <w:tcPr>
            <w:tcW w:w="3908" w:type="pct"/>
          </w:tcPr>
          <w:p w14:paraId="0364C5A0" w14:textId="77777777" w:rsidR="00495212" w:rsidRDefault="00495212" w:rsidP="0042149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14:paraId="7ED14EB6" w14:textId="3BFA10D6" w:rsidR="00495212" w:rsidRPr="00225544" w:rsidRDefault="00495212" w:rsidP="0042149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tr-TR"/>
              </w:rPr>
            </w:pPr>
          </w:p>
        </w:tc>
      </w:tr>
      <w:tr w:rsidR="00495212" w:rsidRPr="00225544" w14:paraId="093D7F4F" w14:textId="77777777" w:rsidTr="00F36815">
        <w:trPr>
          <w:trHeight w:val="497"/>
        </w:trPr>
        <w:tc>
          <w:tcPr>
            <w:tcW w:w="1092" w:type="pct"/>
          </w:tcPr>
          <w:p w14:paraId="3F44195D" w14:textId="77777777" w:rsidR="00495212" w:rsidRPr="00225544" w:rsidRDefault="00495212" w:rsidP="0042149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  <w:r w:rsidRPr="00225544">
              <w:rPr>
                <w:rFonts w:ascii="Times New Roman" w:eastAsia="Times New Roman" w:hAnsi="Times New Roman" w:cs="Times New Roman"/>
                <w:b/>
                <w:lang w:eastAsia="tr-TR"/>
              </w:rPr>
              <w:t xml:space="preserve">EK NOTLAR. </w:t>
            </w:r>
          </w:p>
        </w:tc>
        <w:tc>
          <w:tcPr>
            <w:tcW w:w="3908" w:type="pct"/>
          </w:tcPr>
          <w:p w14:paraId="2F6E77E3" w14:textId="77777777" w:rsidR="00495212" w:rsidRDefault="00495212" w:rsidP="0042149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14:paraId="328DE957" w14:textId="06C0D9C1" w:rsidR="00495212" w:rsidRPr="00225544" w:rsidRDefault="00495212" w:rsidP="0042149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tr-TR"/>
              </w:rPr>
            </w:pPr>
          </w:p>
        </w:tc>
      </w:tr>
    </w:tbl>
    <w:p w14:paraId="2AB5BFBC" w14:textId="746F4335" w:rsidR="004E7B7D" w:rsidRDefault="009B0D24" w:rsidP="00495212"/>
    <w:sectPr w:rsidR="004E7B7D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1FFCFF" w14:textId="77777777" w:rsidR="009B0D24" w:rsidRDefault="009B0D24" w:rsidP="005B4880">
      <w:pPr>
        <w:spacing w:after="0" w:line="240" w:lineRule="auto"/>
      </w:pPr>
      <w:r>
        <w:separator/>
      </w:r>
    </w:p>
  </w:endnote>
  <w:endnote w:type="continuationSeparator" w:id="0">
    <w:p w14:paraId="41D2DEE1" w14:textId="77777777" w:rsidR="009B0D24" w:rsidRDefault="009B0D24" w:rsidP="005B48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91D5B8" w14:textId="77777777" w:rsidR="009B0D24" w:rsidRDefault="009B0D24" w:rsidP="005B4880">
      <w:pPr>
        <w:spacing w:after="0" w:line="240" w:lineRule="auto"/>
      </w:pPr>
      <w:r>
        <w:separator/>
      </w:r>
    </w:p>
  </w:footnote>
  <w:footnote w:type="continuationSeparator" w:id="0">
    <w:p w14:paraId="79AAACB5" w14:textId="77777777" w:rsidR="009B0D24" w:rsidRDefault="009B0D24" w:rsidP="005B48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8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A0" w:firstRow="1" w:lastRow="0" w:firstColumn="1" w:lastColumn="0" w:noHBand="0" w:noVBand="0"/>
    </w:tblPr>
    <w:tblGrid>
      <w:gridCol w:w="1418"/>
      <w:gridCol w:w="5523"/>
      <w:gridCol w:w="1706"/>
      <w:gridCol w:w="1242"/>
    </w:tblGrid>
    <w:tr w:rsidR="005B4880" w:rsidRPr="00151E02" w14:paraId="5FC5BC98" w14:textId="77777777" w:rsidTr="007D6993">
      <w:trPr>
        <w:trHeight w:val="276"/>
        <w:jc w:val="center"/>
      </w:trPr>
      <w:tc>
        <w:tcPr>
          <w:tcW w:w="1418" w:type="dxa"/>
          <w:vMerge w:val="restart"/>
          <w:vAlign w:val="center"/>
        </w:tcPr>
        <w:p w14:paraId="3F0C618F" w14:textId="77777777" w:rsidR="005B4880" w:rsidRPr="00D714BA" w:rsidRDefault="005B4880" w:rsidP="005B4880">
          <w:pPr>
            <w:pStyle w:val="a"/>
            <w:jc w:val="center"/>
            <w:rPr>
              <w:rFonts w:ascii="Arial" w:eastAsia="Times New Roman" w:hAnsi="Arial" w:cs="Arial"/>
              <w:lang w:eastAsia="tr-TR"/>
            </w:rPr>
          </w:pPr>
          <w:r>
            <w:rPr>
              <w:rFonts w:ascii="Arial" w:eastAsia="Times New Roman" w:hAnsi="Arial" w:cs="Arial"/>
              <w:noProof/>
              <w:lang w:eastAsia="tr-TR"/>
            </w:rPr>
            <w:drawing>
              <wp:inline distT="0" distB="0" distL="0" distR="0" wp14:anchorId="425A69C7" wp14:editId="2198C9DE">
                <wp:extent cx="790575" cy="781050"/>
                <wp:effectExtent l="0" t="0" r="9525" b="0"/>
                <wp:docPr id="1" name="Resim 1" descr="klu-logo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klu-logo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0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23" w:type="dxa"/>
          <w:vMerge w:val="restart"/>
          <w:vAlign w:val="center"/>
        </w:tcPr>
        <w:p w14:paraId="13151B65" w14:textId="77777777" w:rsidR="00365F37" w:rsidRPr="007D6993" w:rsidRDefault="00365F37" w:rsidP="005B4880">
          <w:pPr>
            <w:pStyle w:val="a"/>
            <w:jc w:val="center"/>
            <w:rPr>
              <w:rFonts w:ascii="Times New Roman" w:eastAsia="Times New Roman" w:hAnsi="Times New Roman"/>
              <w:b/>
              <w:sz w:val="24"/>
              <w:szCs w:val="24"/>
              <w:lang w:eastAsia="tr-TR"/>
            </w:rPr>
          </w:pPr>
          <w:r w:rsidRPr="007D6993">
            <w:rPr>
              <w:rFonts w:ascii="Times New Roman" w:eastAsia="Times New Roman" w:hAnsi="Times New Roman"/>
              <w:b/>
              <w:sz w:val="24"/>
              <w:szCs w:val="24"/>
              <w:lang w:eastAsia="tr-TR"/>
            </w:rPr>
            <w:t xml:space="preserve">KIRKLARELİ ÜNİVERSİTESİ </w:t>
          </w:r>
        </w:p>
        <w:p w14:paraId="0EF6B794" w14:textId="29ED63A9" w:rsidR="00365F37" w:rsidRPr="007D6993" w:rsidRDefault="00365F37" w:rsidP="005B4880">
          <w:pPr>
            <w:pStyle w:val="a"/>
            <w:jc w:val="center"/>
            <w:rPr>
              <w:rFonts w:ascii="Times New Roman" w:eastAsia="Times New Roman" w:hAnsi="Times New Roman"/>
              <w:b/>
              <w:sz w:val="24"/>
              <w:szCs w:val="24"/>
              <w:lang w:eastAsia="tr-TR"/>
            </w:rPr>
          </w:pPr>
          <w:r w:rsidRPr="007D6993">
            <w:rPr>
              <w:rFonts w:ascii="Times New Roman" w:eastAsia="Times New Roman" w:hAnsi="Times New Roman"/>
              <w:b/>
              <w:sz w:val="24"/>
              <w:szCs w:val="24"/>
              <w:lang w:eastAsia="tr-TR"/>
            </w:rPr>
            <w:t xml:space="preserve">SAĞLIK BİLİMLERİ ENSTİTÜSÜ </w:t>
          </w:r>
        </w:p>
        <w:p w14:paraId="5907707B" w14:textId="49D48FD9" w:rsidR="005B4880" w:rsidRPr="007D6993" w:rsidRDefault="00365F37" w:rsidP="005B4880">
          <w:pPr>
            <w:pStyle w:val="a"/>
            <w:jc w:val="center"/>
            <w:rPr>
              <w:rFonts w:ascii="Times New Roman" w:eastAsia="Times New Roman" w:hAnsi="Times New Roman"/>
              <w:b/>
              <w:sz w:val="28"/>
              <w:szCs w:val="28"/>
              <w:lang w:eastAsia="tr-TR"/>
            </w:rPr>
          </w:pPr>
          <w:r w:rsidRPr="007D6993">
            <w:rPr>
              <w:rFonts w:ascii="Times New Roman" w:eastAsia="Times New Roman" w:hAnsi="Times New Roman"/>
              <w:b/>
              <w:sz w:val="24"/>
              <w:szCs w:val="24"/>
              <w:lang w:eastAsia="tr-TR"/>
            </w:rPr>
            <w:t xml:space="preserve">ETİK KURUL </w:t>
          </w:r>
          <w:r w:rsidR="00495212" w:rsidRPr="007D6993">
            <w:rPr>
              <w:rFonts w:ascii="Times New Roman" w:eastAsia="Times New Roman" w:hAnsi="Times New Roman"/>
              <w:b/>
              <w:sz w:val="24"/>
              <w:szCs w:val="24"/>
              <w:lang w:eastAsia="tr-TR"/>
            </w:rPr>
            <w:t xml:space="preserve">DOSYA </w:t>
          </w:r>
          <w:r w:rsidRPr="007D6993">
            <w:rPr>
              <w:rFonts w:ascii="Times New Roman" w:eastAsia="Times New Roman" w:hAnsi="Times New Roman"/>
              <w:b/>
              <w:sz w:val="24"/>
              <w:szCs w:val="24"/>
              <w:lang w:eastAsia="tr-TR"/>
            </w:rPr>
            <w:t>DEĞERLENDİRME TUTANAĞI</w:t>
          </w:r>
        </w:p>
      </w:tc>
      <w:tc>
        <w:tcPr>
          <w:tcW w:w="1706" w:type="dxa"/>
          <w:vAlign w:val="center"/>
        </w:tcPr>
        <w:p w14:paraId="0D730E1B" w14:textId="77777777" w:rsidR="005B4880" w:rsidRPr="007D6993" w:rsidRDefault="005B4880" w:rsidP="005B4880">
          <w:pPr>
            <w:pStyle w:val="a"/>
            <w:rPr>
              <w:rFonts w:ascii="Times New Roman" w:eastAsia="Times New Roman" w:hAnsi="Times New Roman"/>
              <w:sz w:val="20"/>
              <w:szCs w:val="28"/>
              <w:lang w:eastAsia="tr-TR"/>
            </w:rPr>
          </w:pPr>
          <w:r w:rsidRPr="007D6993">
            <w:rPr>
              <w:rFonts w:ascii="Times New Roman" w:eastAsia="Times New Roman" w:hAnsi="Times New Roman"/>
              <w:sz w:val="20"/>
              <w:szCs w:val="28"/>
              <w:lang w:eastAsia="tr-TR"/>
            </w:rPr>
            <w:t>Doküman No</w:t>
          </w:r>
        </w:p>
      </w:tc>
      <w:tc>
        <w:tcPr>
          <w:tcW w:w="1242" w:type="dxa"/>
          <w:vAlign w:val="center"/>
        </w:tcPr>
        <w:p w14:paraId="11F0D91C" w14:textId="4C6A6FFD" w:rsidR="005B4880" w:rsidRPr="007D6993" w:rsidRDefault="007D6993" w:rsidP="005B4880">
          <w:pPr>
            <w:pStyle w:val="a"/>
            <w:rPr>
              <w:rFonts w:ascii="Times New Roman" w:eastAsia="Times New Roman" w:hAnsi="Times New Roman"/>
              <w:sz w:val="20"/>
              <w:szCs w:val="28"/>
              <w:lang w:eastAsia="tr-TR"/>
            </w:rPr>
          </w:pPr>
          <w:r w:rsidRPr="007D6993">
            <w:rPr>
              <w:rFonts w:ascii="Times New Roman" w:eastAsia="Times New Roman" w:hAnsi="Times New Roman"/>
              <w:sz w:val="20"/>
              <w:szCs w:val="28"/>
              <w:lang w:eastAsia="tr-TR"/>
            </w:rPr>
            <w:t>SAE.FR.012</w:t>
          </w:r>
        </w:p>
      </w:tc>
    </w:tr>
    <w:tr w:rsidR="005B4880" w:rsidRPr="00151E02" w14:paraId="19B27441" w14:textId="77777777" w:rsidTr="007D6993">
      <w:trPr>
        <w:trHeight w:val="276"/>
        <w:jc w:val="center"/>
      </w:trPr>
      <w:tc>
        <w:tcPr>
          <w:tcW w:w="1418" w:type="dxa"/>
          <w:vMerge/>
          <w:vAlign w:val="center"/>
        </w:tcPr>
        <w:p w14:paraId="3FE1009D" w14:textId="77777777" w:rsidR="005B4880" w:rsidRPr="00D714BA" w:rsidRDefault="005B4880" w:rsidP="005B4880">
          <w:pPr>
            <w:pStyle w:val="a"/>
            <w:jc w:val="center"/>
            <w:rPr>
              <w:rFonts w:ascii="Arial" w:eastAsia="Times New Roman" w:hAnsi="Arial" w:cs="Arial"/>
              <w:lang w:eastAsia="tr-TR"/>
            </w:rPr>
          </w:pPr>
        </w:p>
      </w:tc>
      <w:tc>
        <w:tcPr>
          <w:tcW w:w="5523" w:type="dxa"/>
          <w:vMerge/>
          <w:vAlign w:val="center"/>
        </w:tcPr>
        <w:p w14:paraId="35E1685E" w14:textId="77777777" w:rsidR="005B4880" w:rsidRPr="007D6993" w:rsidRDefault="005B4880" w:rsidP="005B4880">
          <w:pPr>
            <w:pStyle w:val="a"/>
            <w:jc w:val="center"/>
            <w:rPr>
              <w:rFonts w:ascii="Times New Roman" w:eastAsia="Times New Roman" w:hAnsi="Times New Roman"/>
              <w:lang w:eastAsia="tr-TR"/>
            </w:rPr>
          </w:pPr>
        </w:p>
      </w:tc>
      <w:tc>
        <w:tcPr>
          <w:tcW w:w="1706" w:type="dxa"/>
          <w:vAlign w:val="center"/>
        </w:tcPr>
        <w:p w14:paraId="236DB61E" w14:textId="77777777" w:rsidR="005B4880" w:rsidRPr="007D6993" w:rsidRDefault="005B4880" w:rsidP="005B4880">
          <w:pPr>
            <w:pStyle w:val="a"/>
            <w:rPr>
              <w:rFonts w:ascii="Times New Roman" w:eastAsia="Times New Roman" w:hAnsi="Times New Roman"/>
              <w:sz w:val="20"/>
              <w:szCs w:val="28"/>
              <w:lang w:eastAsia="tr-TR"/>
            </w:rPr>
          </w:pPr>
          <w:r w:rsidRPr="007D6993">
            <w:rPr>
              <w:rFonts w:ascii="Times New Roman" w:eastAsia="Times New Roman" w:hAnsi="Times New Roman"/>
              <w:sz w:val="20"/>
              <w:szCs w:val="28"/>
              <w:lang w:eastAsia="tr-TR"/>
            </w:rPr>
            <w:t>İlk Yayın Tarihi</w:t>
          </w:r>
        </w:p>
      </w:tc>
      <w:tc>
        <w:tcPr>
          <w:tcW w:w="1242" w:type="dxa"/>
          <w:vAlign w:val="center"/>
        </w:tcPr>
        <w:p w14:paraId="42F059D1" w14:textId="617095E8" w:rsidR="005B4880" w:rsidRPr="007D6993" w:rsidRDefault="007D6993" w:rsidP="005B4880">
          <w:pPr>
            <w:pStyle w:val="a"/>
            <w:rPr>
              <w:rFonts w:ascii="Times New Roman" w:eastAsia="Times New Roman" w:hAnsi="Times New Roman"/>
              <w:sz w:val="20"/>
              <w:szCs w:val="28"/>
              <w:lang w:eastAsia="tr-TR"/>
            </w:rPr>
          </w:pPr>
          <w:r w:rsidRPr="007D6993">
            <w:rPr>
              <w:rFonts w:ascii="Times New Roman" w:eastAsia="Times New Roman" w:hAnsi="Times New Roman"/>
              <w:sz w:val="20"/>
              <w:szCs w:val="28"/>
              <w:lang w:eastAsia="tr-TR"/>
            </w:rPr>
            <w:t>16.12.2020</w:t>
          </w:r>
        </w:p>
      </w:tc>
    </w:tr>
    <w:tr w:rsidR="005B4880" w:rsidRPr="00151E02" w14:paraId="293C4904" w14:textId="77777777" w:rsidTr="007D6993">
      <w:trPr>
        <w:trHeight w:val="276"/>
        <w:jc w:val="center"/>
      </w:trPr>
      <w:tc>
        <w:tcPr>
          <w:tcW w:w="1418" w:type="dxa"/>
          <w:vMerge/>
          <w:vAlign w:val="center"/>
        </w:tcPr>
        <w:p w14:paraId="6E22A678" w14:textId="77777777" w:rsidR="005B4880" w:rsidRPr="00D714BA" w:rsidRDefault="005B4880" w:rsidP="005B4880">
          <w:pPr>
            <w:pStyle w:val="a"/>
            <w:jc w:val="center"/>
            <w:rPr>
              <w:rFonts w:ascii="Arial" w:eastAsia="Times New Roman" w:hAnsi="Arial" w:cs="Arial"/>
              <w:lang w:eastAsia="tr-TR"/>
            </w:rPr>
          </w:pPr>
        </w:p>
      </w:tc>
      <w:tc>
        <w:tcPr>
          <w:tcW w:w="5523" w:type="dxa"/>
          <w:vMerge/>
          <w:vAlign w:val="center"/>
        </w:tcPr>
        <w:p w14:paraId="42594706" w14:textId="77777777" w:rsidR="005B4880" w:rsidRPr="007D6993" w:rsidRDefault="005B4880" w:rsidP="005B4880">
          <w:pPr>
            <w:pStyle w:val="a"/>
            <w:jc w:val="center"/>
            <w:rPr>
              <w:rFonts w:ascii="Times New Roman" w:eastAsia="Times New Roman" w:hAnsi="Times New Roman"/>
              <w:lang w:eastAsia="tr-TR"/>
            </w:rPr>
          </w:pPr>
        </w:p>
      </w:tc>
      <w:tc>
        <w:tcPr>
          <w:tcW w:w="1706" w:type="dxa"/>
          <w:vAlign w:val="center"/>
        </w:tcPr>
        <w:p w14:paraId="76068DB7" w14:textId="77777777" w:rsidR="005B4880" w:rsidRPr="007D6993" w:rsidRDefault="005B4880" w:rsidP="005B4880">
          <w:pPr>
            <w:pStyle w:val="a"/>
            <w:rPr>
              <w:rFonts w:ascii="Times New Roman" w:eastAsia="Times New Roman" w:hAnsi="Times New Roman"/>
              <w:sz w:val="20"/>
              <w:szCs w:val="28"/>
              <w:lang w:eastAsia="tr-TR"/>
            </w:rPr>
          </w:pPr>
          <w:r w:rsidRPr="007D6993">
            <w:rPr>
              <w:rFonts w:ascii="Times New Roman" w:eastAsia="Times New Roman" w:hAnsi="Times New Roman"/>
              <w:sz w:val="20"/>
              <w:szCs w:val="28"/>
              <w:lang w:eastAsia="tr-TR"/>
            </w:rPr>
            <w:t>Revizyon Tarihi</w:t>
          </w:r>
        </w:p>
      </w:tc>
      <w:tc>
        <w:tcPr>
          <w:tcW w:w="1242" w:type="dxa"/>
          <w:vAlign w:val="center"/>
        </w:tcPr>
        <w:p w14:paraId="74778BD4" w14:textId="3733CC02" w:rsidR="005B4880" w:rsidRPr="007D6993" w:rsidRDefault="007D6993" w:rsidP="005B4880">
          <w:pPr>
            <w:pStyle w:val="a"/>
            <w:rPr>
              <w:rFonts w:ascii="Times New Roman" w:eastAsia="Times New Roman" w:hAnsi="Times New Roman"/>
              <w:sz w:val="20"/>
              <w:szCs w:val="28"/>
              <w:lang w:eastAsia="tr-TR"/>
            </w:rPr>
          </w:pPr>
          <w:r w:rsidRPr="007D6993">
            <w:rPr>
              <w:rFonts w:ascii="Times New Roman" w:eastAsia="Times New Roman" w:hAnsi="Times New Roman"/>
              <w:sz w:val="20"/>
              <w:szCs w:val="28"/>
              <w:lang w:eastAsia="tr-TR"/>
            </w:rPr>
            <w:t>-</w:t>
          </w:r>
        </w:p>
      </w:tc>
    </w:tr>
    <w:tr w:rsidR="005B4880" w:rsidRPr="00151E02" w14:paraId="0281CE3C" w14:textId="77777777" w:rsidTr="007D6993">
      <w:trPr>
        <w:trHeight w:val="276"/>
        <w:jc w:val="center"/>
      </w:trPr>
      <w:tc>
        <w:tcPr>
          <w:tcW w:w="1418" w:type="dxa"/>
          <w:vMerge/>
          <w:vAlign w:val="center"/>
        </w:tcPr>
        <w:p w14:paraId="08C9E1D1" w14:textId="77777777" w:rsidR="005B4880" w:rsidRPr="00D714BA" w:rsidRDefault="005B4880" w:rsidP="005B4880">
          <w:pPr>
            <w:pStyle w:val="a"/>
            <w:jc w:val="center"/>
            <w:rPr>
              <w:rFonts w:ascii="Arial" w:eastAsia="Times New Roman" w:hAnsi="Arial" w:cs="Arial"/>
              <w:lang w:eastAsia="tr-TR"/>
            </w:rPr>
          </w:pPr>
        </w:p>
      </w:tc>
      <w:tc>
        <w:tcPr>
          <w:tcW w:w="5523" w:type="dxa"/>
          <w:vMerge/>
          <w:vAlign w:val="center"/>
        </w:tcPr>
        <w:p w14:paraId="43E8CDB7" w14:textId="77777777" w:rsidR="005B4880" w:rsidRPr="007D6993" w:rsidRDefault="005B4880" w:rsidP="005B4880">
          <w:pPr>
            <w:pStyle w:val="a"/>
            <w:jc w:val="center"/>
            <w:rPr>
              <w:rFonts w:ascii="Times New Roman" w:eastAsia="Times New Roman" w:hAnsi="Times New Roman"/>
              <w:lang w:eastAsia="tr-TR"/>
            </w:rPr>
          </w:pPr>
        </w:p>
      </w:tc>
      <w:tc>
        <w:tcPr>
          <w:tcW w:w="1706" w:type="dxa"/>
          <w:vAlign w:val="center"/>
        </w:tcPr>
        <w:p w14:paraId="5528C790" w14:textId="77777777" w:rsidR="005B4880" w:rsidRPr="007D6993" w:rsidRDefault="005B4880" w:rsidP="005B4880">
          <w:pPr>
            <w:pStyle w:val="a"/>
            <w:rPr>
              <w:rFonts w:ascii="Times New Roman" w:eastAsia="Times New Roman" w:hAnsi="Times New Roman"/>
              <w:sz w:val="20"/>
              <w:szCs w:val="28"/>
              <w:lang w:eastAsia="tr-TR"/>
            </w:rPr>
          </w:pPr>
          <w:r w:rsidRPr="007D6993">
            <w:rPr>
              <w:rFonts w:ascii="Times New Roman" w:eastAsia="Times New Roman" w:hAnsi="Times New Roman"/>
              <w:sz w:val="20"/>
              <w:szCs w:val="28"/>
              <w:lang w:eastAsia="tr-TR"/>
            </w:rPr>
            <w:t>Revizyon No</w:t>
          </w:r>
        </w:p>
      </w:tc>
      <w:tc>
        <w:tcPr>
          <w:tcW w:w="1242" w:type="dxa"/>
          <w:vAlign w:val="center"/>
        </w:tcPr>
        <w:p w14:paraId="187CB03D" w14:textId="592643B0" w:rsidR="005B4880" w:rsidRPr="007D6993" w:rsidRDefault="007D6993" w:rsidP="005B4880">
          <w:pPr>
            <w:pStyle w:val="a"/>
            <w:rPr>
              <w:rFonts w:ascii="Times New Roman" w:eastAsia="Times New Roman" w:hAnsi="Times New Roman"/>
              <w:sz w:val="20"/>
              <w:szCs w:val="28"/>
              <w:lang w:eastAsia="tr-TR"/>
            </w:rPr>
          </w:pPr>
          <w:r w:rsidRPr="007D6993">
            <w:rPr>
              <w:rFonts w:ascii="Times New Roman" w:eastAsia="Times New Roman" w:hAnsi="Times New Roman"/>
              <w:sz w:val="20"/>
              <w:szCs w:val="28"/>
              <w:lang w:eastAsia="tr-TR"/>
            </w:rPr>
            <w:t>-</w:t>
          </w:r>
        </w:p>
      </w:tc>
    </w:tr>
    <w:tr w:rsidR="005B4880" w:rsidRPr="00151E02" w14:paraId="337F771C" w14:textId="77777777" w:rsidTr="007D6993">
      <w:trPr>
        <w:trHeight w:val="276"/>
        <w:jc w:val="center"/>
      </w:trPr>
      <w:tc>
        <w:tcPr>
          <w:tcW w:w="1418" w:type="dxa"/>
          <w:vMerge/>
          <w:vAlign w:val="center"/>
        </w:tcPr>
        <w:p w14:paraId="48D17E81" w14:textId="77777777" w:rsidR="005B4880" w:rsidRPr="00D714BA" w:rsidRDefault="005B4880" w:rsidP="005B4880">
          <w:pPr>
            <w:pStyle w:val="a"/>
            <w:jc w:val="center"/>
            <w:rPr>
              <w:rFonts w:ascii="Arial" w:eastAsia="Times New Roman" w:hAnsi="Arial" w:cs="Arial"/>
              <w:lang w:eastAsia="tr-TR"/>
            </w:rPr>
          </w:pPr>
        </w:p>
      </w:tc>
      <w:tc>
        <w:tcPr>
          <w:tcW w:w="5523" w:type="dxa"/>
          <w:vMerge/>
          <w:vAlign w:val="center"/>
        </w:tcPr>
        <w:p w14:paraId="27EF093D" w14:textId="77777777" w:rsidR="005B4880" w:rsidRPr="007D6993" w:rsidRDefault="005B4880" w:rsidP="005B4880">
          <w:pPr>
            <w:pStyle w:val="a"/>
            <w:jc w:val="center"/>
            <w:rPr>
              <w:rFonts w:ascii="Times New Roman" w:eastAsia="Times New Roman" w:hAnsi="Times New Roman"/>
              <w:lang w:eastAsia="tr-TR"/>
            </w:rPr>
          </w:pPr>
        </w:p>
      </w:tc>
      <w:tc>
        <w:tcPr>
          <w:tcW w:w="1706" w:type="dxa"/>
          <w:vAlign w:val="center"/>
        </w:tcPr>
        <w:p w14:paraId="184222A2" w14:textId="77777777" w:rsidR="005B4880" w:rsidRPr="007D6993" w:rsidRDefault="005B4880" w:rsidP="005B4880">
          <w:pPr>
            <w:pStyle w:val="a"/>
            <w:rPr>
              <w:rFonts w:ascii="Times New Roman" w:eastAsia="Times New Roman" w:hAnsi="Times New Roman"/>
              <w:sz w:val="20"/>
              <w:szCs w:val="28"/>
              <w:lang w:eastAsia="tr-TR"/>
            </w:rPr>
          </w:pPr>
          <w:r w:rsidRPr="007D6993">
            <w:rPr>
              <w:rFonts w:ascii="Times New Roman" w:eastAsia="Times New Roman" w:hAnsi="Times New Roman"/>
              <w:sz w:val="20"/>
              <w:szCs w:val="28"/>
              <w:lang w:eastAsia="tr-TR"/>
            </w:rPr>
            <w:t>Sayfa</w:t>
          </w:r>
        </w:p>
      </w:tc>
      <w:tc>
        <w:tcPr>
          <w:tcW w:w="1242" w:type="dxa"/>
          <w:vAlign w:val="center"/>
        </w:tcPr>
        <w:p w14:paraId="3C37608B" w14:textId="77777777" w:rsidR="005B4880" w:rsidRPr="007D6993" w:rsidRDefault="005B4880" w:rsidP="005B4880">
          <w:pPr>
            <w:pStyle w:val="a"/>
            <w:rPr>
              <w:rFonts w:ascii="Times New Roman" w:eastAsia="Times New Roman" w:hAnsi="Times New Roman"/>
              <w:sz w:val="20"/>
              <w:szCs w:val="28"/>
              <w:lang w:eastAsia="tr-TR"/>
            </w:rPr>
          </w:pPr>
          <w:r w:rsidRPr="007D6993">
            <w:rPr>
              <w:rFonts w:ascii="Times New Roman" w:eastAsia="Times New Roman" w:hAnsi="Times New Roman"/>
              <w:sz w:val="20"/>
              <w:szCs w:val="28"/>
              <w:lang w:eastAsia="tr-TR"/>
            </w:rPr>
            <w:fldChar w:fldCharType="begin"/>
          </w:r>
          <w:r w:rsidRPr="007D6993">
            <w:rPr>
              <w:rFonts w:ascii="Times New Roman" w:eastAsia="Times New Roman" w:hAnsi="Times New Roman"/>
              <w:sz w:val="20"/>
              <w:szCs w:val="28"/>
              <w:lang w:eastAsia="tr-TR"/>
            </w:rPr>
            <w:instrText xml:space="preserve"> PAGE   \* MERGEFORMAT </w:instrText>
          </w:r>
          <w:r w:rsidRPr="007D6993">
            <w:rPr>
              <w:rFonts w:ascii="Times New Roman" w:eastAsia="Times New Roman" w:hAnsi="Times New Roman"/>
              <w:sz w:val="20"/>
              <w:szCs w:val="28"/>
              <w:lang w:eastAsia="tr-TR"/>
            </w:rPr>
            <w:fldChar w:fldCharType="separate"/>
          </w:r>
          <w:r w:rsidR="001F55B6" w:rsidRPr="007D6993">
            <w:rPr>
              <w:rFonts w:ascii="Times New Roman" w:eastAsia="Times New Roman" w:hAnsi="Times New Roman"/>
              <w:noProof/>
              <w:sz w:val="20"/>
              <w:szCs w:val="28"/>
              <w:lang w:eastAsia="tr-TR"/>
            </w:rPr>
            <w:t>2</w:t>
          </w:r>
          <w:r w:rsidRPr="007D6993">
            <w:rPr>
              <w:rFonts w:ascii="Times New Roman" w:eastAsia="Times New Roman" w:hAnsi="Times New Roman"/>
              <w:sz w:val="20"/>
              <w:szCs w:val="28"/>
              <w:lang w:eastAsia="tr-TR"/>
            </w:rPr>
            <w:fldChar w:fldCharType="end"/>
          </w:r>
          <w:r w:rsidRPr="007D6993">
            <w:rPr>
              <w:rFonts w:ascii="Times New Roman" w:eastAsia="Times New Roman" w:hAnsi="Times New Roman"/>
              <w:sz w:val="20"/>
              <w:szCs w:val="28"/>
              <w:lang w:eastAsia="tr-TR"/>
            </w:rPr>
            <w:t>/</w:t>
          </w:r>
          <w:r w:rsidRPr="007D6993">
            <w:rPr>
              <w:rFonts w:ascii="Times New Roman" w:eastAsia="Times New Roman" w:hAnsi="Times New Roman"/>
              <w:sz w:val="20"/>
              <w:szCs w:val="28"/>
              <w:lang w:eastAsia="tr-TR"/>
            </w:rPr>
            <w:fldChar w:fldCharType="begin"/>
          </w:r>
          <w:r w:rsidRPr="007D6993">
            <w:rPr>
              <w:rFonts w:ascii="Times New Roman" w:eastAsia="Times New Roman" w:hAnsi="Times New Roman"/>
              <w:sz w:val="20"/>
              <w:szCs w:val="28"/>
              <w:lang w:eastAsia="tr-TR"/>
            </w:rPr>
            <w:instrText xml:space="preserve"> NUMPAGES   \* MERGEFORMAT </w:instrText>
          </w:r>
          <w:r w:rsidRPr="007D6993">
            <w:rPr>
              <w:rFonts w:ascii="Times New Roman" w:eastAsia="Times New Roman" w:hAnsi="Times New Roman"/>
              <w:sz w:val="20"/>
              <w:szCs w:val="28"/>
              <w:lang w:eastAsia="tr-TR"/>
            </w:rPr>
            <w:fldChar w:fldCharType="separate"/>
          </w:r>
          <w:r w:rsidR="001F55B6" w:rsidRPr="007D6993">
            <w:rPr>
              <w:rFonts w:ascii="Times New Roman" w:eastAsia="Times New Roman" w:hAnsi="Times New Roman"/>
              <w:noProof/>
              <w:sz w:val="20"/>
              <w:szCs w:val="28"/>
              <w:lang w:eastAsia="tr-TR"/>
            </w:rPr>
            <w:t>2</w:t>
          </w:r>
          <w:r w:rsidRPr="007D6993">
            <w:rPr>
              <w:rFonts w:ascii="Times New Roman" w:eastAsia="Times New Roman" w:hAnsi="Times New Roman"/>
              <w:noProof/>
              <w:sz w:val="20"/>
              <w:szCs w:val="28"/>
              <w:lang w:eastAsia="tr-TR"/>
            </w:rPr>
            <w:fldChar w:fldCharType="end"/>
          </w:r>
        </w:p>
      </w:tc>
    </w:tr>
  </w:tbl>
  <w:p w14:paraId="3C093301" w14:textId="77777777" w:rsidR="005B4880" w:rsidRDefault="005B4880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4C2A"/>
    <w:rsid w:val="000E7732"/>
    <w:rsid w:val="001F55B6"/>
    <w:rsid w:val="00365F37"/>
    <w:rsid w:val="00495212"/>
    <w:rsid w:val="005516ED"/>
    <w:rsid w:val="005B4880"/>
    <w:rsid w:val="007578AC"/>
    <w:rsid w:val="007D6993"/>
    <w:rsid w:val="009B0D24"/>
    <w:rsid w:val="00A20EF4"/>
    <w:rsid w:val="00A20F51"/>
    <w:rsid w:val="00B825A7"/>
    <w:rsid w:val="00C777A8"/>
    <w:rsid w:val="00CF1FCF"/>
    <w:rsid w:val="00D65198"/>
    <w:rsid w:val="00DB39E1"/>
    <w:rsid w:val="00DE4813"/>
    <w:rsid w:val="00F114A5"/>
    <w:rsid w:val="00F36815"/>
    <w:rsid w:val="00FE4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E6BB2C"/>
  <w15:chartTrackingRefBased/>
  <w15:docId w15:val="{2E3655A4-04A5-456C-A779-4BDF9017D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B48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B4880"/>
  </w:style>
  <w:style w:type="paragraph" w:styleId="AltBilgi">
    <w:name w:val="footer"/>
    <w:basedOn w:val="Normal"/>
    <w:link w:val="AltBilgiChar"/>
    <w:uiPriority w:val="99"/>
    <w:unhideWhenUsed/>
    <w:rsid w:val="005B48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B4880"/>
  </w:style>
  <w:style w:type="paragraph" w:customStyle="1" w:styleId="a">
    <w:basedOn w:val="Normal"/>
    <w:next w:val="AltBilgi"/>
    <w:link w:val="AltbilgiChar0"/>
    <w:uiPriority w:val="99"/>
    <w:rsid w:val="005B4880"/>
    <w:pPr>
      <w:tabs>
        <w:tab w:val="center" w:pos="4536"/>
        <w:tab w:val="right" w:pos="9072"/>
      </w:tabs>
      <w:spacing w:after="0" w:line="240" w:lineRule="auto"/>
    </w:pPr>
    <w:rPr>
      <w:rFonts w:cs="Times New Roman"/>
    </w:rPr>
  </w:style>
  <w:style w:type="character" w:customStyle="1" w:styleId="stbilgiChar0">
    <w:name w:val="Üstbilgi Char"/>
    <w:uiPriority w:val="99"/>
    <w:locked/>
    <w:rsid w:val="005B4880"/>
    <w:rPr>
      <w:rFonts w:cs="Times New Roman"/>
    </w:rPr>
  </w:style>
  <w:style w:type="character" w:customStyle="1" w:styleId="AltbilgiChar0">
    <w:name w:val="Altbilgi Char"/>
    <w:link w:val="a"/>
    <w:uiPriority w:val="99"/>
    <w:locked/>
    <w:rsid w:val="005B4880"/>
    <w:rPr>
      <w:rFonts w:cs="Times New Roman"/>
    </w:rPr>
  </w:style>
  <w:style w:type="table" w:styleId="TabloKlavuzu">
    <w:name w:val="Table Grid"/>
    <w:basedOn w:val="NormalTablo"/>
    <w:uiPriority w:val="59"/>
    <w:rsid w:val="004952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abe.klu.edu.tr/dosyalar/birimler/sabe/dosyalar/dosya_ve_belgeler/etik_kurul_dosyalari_2019/4-arastima_butce_formu.docx" TargetMode="External"/><Relationship Id="rId13" Type="http://schemas.openxmlformats.org/officeDocument/2006/relationships/hyperlink" Target="http://sabe.klu.edu.tr/dosyalar/birimler/sabe/dosyalar/dosya_ve_belgeler/etik_kurul_dosyalari_2019/10-ozgecmis_formu.doc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sabe.klu.edu.tr/dosyalar/birimler/sabe/dosyalar/dosya_ve_belgeler/etik_kurul_dosyalari_2019/2-basvuru_formu.docx" TargetMode="External"/><Relationship Id="rId12" Type="http://schemas.openxmlformats.org/officeDocument/2006/relationships/hyperlink" Target="http://sabe.klu.edu.tr/dosyalar/birimler/sabe/dosyalar/dosya_ve_belgeler/etik_kurul_dosyalari_2019/9-_iyi_kullanim_klavuzu_taahhutnamesi.docx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sabe.klu.edu.tr/dosyalar/birimler/sabe/dosyalar/dosya_ve_belgeler/etik_kurul_dosyalari_2019/1-basvuru_dilekcesi.doc" TargetMode="External"/><Relationship Id="rId11" Type="http://schemas.openxmlformats.org/officeDocument/2006/relationships/hyperlink" Target="http://sabe.klu.edu.tr/dosyalar/birimler/sabe/dosyalar/dosya_ve_belgeler/etik_kurul_dosyalari_2019/8-_helsinki_bildirgesi_taahhutnamesi.docx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http://sabe.klu.edu.tr/dosyalar/birimler/sabe/dosyalar/dosya_ve_belgeler/etik_kurul_dosyalari_2019/7-etik_taahutname.docx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sabe.klu.edu.tr/dosyalar/birimler/sabe/dosyalar/dosya_ve_belgeler/etik_kurul_dosyalari_2019/5-etik_gonullu_onay_formu.docx" TargetMode="External"/><Relationship Id="rId14" Type="http://schemas.openxmlformats.org/officeDocument/2006/relationships/hyperlink" Target="http://sabe.klu.edu.tr/dosyalar/birimler/sabe/dosyalar/dosya_ve_belgeler/etik_kurul_dosyalari_2019/6-etik_kurul_karari_gerektiren_izin_basvurulari_icin_dilekce.doc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271</Words>
  <Characters>1547</Characters>
  <Application>Microsoft Office Word</Application>
  <DocSecurity>0</DocSecurity>
  <Lines>12</Lines>
  <Paragraphs>3</Paragraphs>
  <ScaleCrop>false</ScaleCrop>
  <Company/>
  <LinksUpToDate>false</LinksUpToDate>
  <CharactersWithSpaces>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Hülya YILMAZ</dc:creator>
  <cp:keywords/>
  <dc:description/>
  <cp:lastModifiedBy>zülfiye bıkmaz</cp:lastModifiedBy>
  <cp:revision>4</cp:revision>
  <dcterms:created xsi:type="dcterms:W3CDTF">2020-12-18T19:54:00Z</dcterms:created>
  <dcterms:modified xsi:type="dcterms:W3CDTF">2020-12-19T12:19:00Z</dcterms:modified>
</cp:coreProperties>
</file>